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59F8F" w14:textId="77777777" w:rsidR="00A52F23" w:rsidRPr="0057142F" w:rsidRDefault="00A52F23" w:rsidP="005714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42F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55F712CE" w14:textId="77777777" w:rsidR="00A52F23" w:rsidRPr="0057142F" w:rsidRDefault="00A52F23" w:rsidP="005714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42F">
        <w:rPr>
          <w:rFonts w:ascii="Times New Roman" w:hAnsi="Times New Roman" w:cs="Times New Roman"/>
          <w:b/>
          <w:bCs/>
          <w:sz w:val="24"/>
          <w:szCs w:val="24"/>
        </w:rPr>
        <w:t xml:space="preserve"> МЭ ВсОШ по </w:t>
      </w:r>
      <w:r w:rsidR="006B41DF" w:rsidRPr="0057142F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14:paraId="02994B39" w14:textId="77777777" w:rsidR="00A52F23" w:rsidRPr="0057142F" w:rsidRDefault="006B41DF" w:rsidP="005714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42F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A52F23" w:rsidRPr="0057142F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Style w:val="a3"/>
        <w:tblW w:w="5245" w:type="pct"/>
        <w:tblLook w:val="04A0" w:firstRow="1" w:lastRow="0" w:firstColumn="1" w:lastColumn="0" w:noHBand="0" w:noVBand="1"/>
      </w:tblPr>
      <w:tblGrid>
        <w:gridCol w:w="2441"/>
        <w:gridCol w:w="2614"/>
        <w:gridCol w:w="2614"/>
        <w:gridCol w:w="2614"/>
        <w:gridCol w:w="2614"/>
        <w:gridCol w:w="2614"/>
      </w:tblGrid>
      <w:tr w:rsidR="00A52F23" w:rsidRPr="0057142F" w14:paraId="4773501D" w14:textId="77777777" w:rsidTr="0057142F">
        <w:tc>
          <w:tcPr>
            <w:tcW w:w="787" w:type="pct"/>
          </w:tcPr>
          <w:p w14:paraId="4DE769C7" w14:textId="77777777" w:rsidR="00A52F23" w:rsidRPr="0057142F" w:rsidRDefault="00A52F23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 (класс)</w:t>
            </w:r>
          </w:p>
        </w:tc>
        <w:tc>
          <w:tcPr>
            <w:tcW w:w="843" w:type="pct"/>
          </w:tcPr>
          <w:p w14:paraId="41D1C73E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843" w:type="pct"/>
          </w:tcPr>
          <w:p w14:paraId="27D57F19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843" w:type="pct"/>
          </w:tcPr>
          <w:p w14:paraId="4479B94C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843" w:type="pct"/>
          </w:tcPr>
          <w:p w14:paraId="0CC682F0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843" w:type="pct"/>
          </w:tcPr>
          <w:p w14:paraId="3699DB00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A52F23" w:rsidRPr="0057142F" w14:paraId="6C0D376B" w14:textId="77777777" w:rsidTr="0057142F">
        <w:tc>
          <w:tcPr>
            <w:tcW w:w="787" w:type="pct"/>
          </w:tcPr>
          <w:p w14:paraId="2DD53C75" w14:textId="77777777" w:rsidR="00A52F23" w:rsidRPr="0057142F" w:rsidRDefault="00A52F23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843" w:type="pct"/>
          </w:tcPr>
          <w:p w14:paraId="687D18C3" w14:textId="77777777" w:rsidR="00A52F23" w:rsidRPr="00843C29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2023</w:t>
            </w:r>
          </w:p>
        </w:tc>
        <w:tc>
          <w:tcPr>
            <w:tcW w:w="843" w:type="pct"/>
          </w:tcPr>
          <w:p w14:paraId="222BDCE3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2023</w:t>
            </w:r>
          </w:p>
        </w:tc>
        <w:tc>
          <w:tcPr>
            <w:tcW w:w="843" w:type="pct"/>
          </w:tcPr>
          <w:p w14:paraId="07C5C776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2023</w:t>
            </w:r>
          </w:p>
        </w:tc>
        <w:tc>
          <w:tcPr>
            <w:tcW w:w="843" w:type="pct"/>
          </w:tcPr>
          <w:p w14:paraId="4981A8EC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2023</w:t>
            </w:r>
          </w:p>
        </w:tc>
        <w:tc>
          <w:tcPr>
            <w:tcW w:w="843" w:type="pct"/>
          </w:tcPr>
          <w:p w14:paraId="0E3A4246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2023</w:t>
            </w:r>
          </w:p>
        </w:tc>
      </w:tr>
      <w:tr w:rsidR="00A52F23" w:rsidRPr="0057142F" w14:paraId="22E81B3F" w14:textId="77777777" w:rsidTr="0057142F">
        <w:tc>
          <w:tcPr>
            <w:tcW w:w="787" w:type="pct"/>
          </w:tcPr>
          <w:p w14:paraId="5213E25B" w14:textId="77777777" w:rsidR="00A52F23" w:rsidRPr="0057142F" w:rsidRDefault="00A52F23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843" w:type="pct"/>
          </w:tcPr>
          <w:p w14:paraId="5FDF98D8" w14:textId="77777777" w:rsidR="00A52F23" w:rsidRPr="00843C29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843" w:type="pct"/>
          </w:tcPr>
          <w:p w14:paraId="1FF783DE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843" w:type="pct"/>
          </w:tcPr>
          <w:p w14:paraId="758A969D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843" w:type="pct"/>
          </w:tcPr>
          <w:p w14:paraId="60C1035D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843" w:type="pct"/>
          </w:tcPr>
          <w:p w14:paraId="67AAEA37" w14:textId="77777777" w:rsidR="00A52F23" w:rsidRPr="0057142F" w:rsidRDefault="00843C29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</w:tr>
      <w:tr w:rsidR="00A52F23" w:rsidRPr="0057142F" w14:paraId="741BEF2B" w14:textId="77777777" w:rsidTr="0057142F">
        <w:tc>
          <w:tcPr>
            <w:tcW w:w="787" w:type="pct"/>
          </w:tcPr>
          <w:p w14:paraId="3D69FC81" w14:textId="77777777" w:rsidR="00A52F23" w:rsidRPr="0057142F" w:rsidRDefault="00A52F23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843" w:type="pct"/>
          </w:tcPr>
          <w:p w14:paraId="2608B8AE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pct"/>
          </w:tcPr>
          <w:p w14:paraId="37A1C08E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pct"/>
          </w:tcPr>
          <w:p w14:paraId="5364DD27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pct"/>
          </w:tcPr>
          <w:p w14:paraId="5F850BA4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pct"/>
          </w:tcPr>
          <w:p w14:paraId="0E1C70B1" w14:textId="77777777" w:rsidR="00A52F23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23C" w:rsidRPr="0057142F" w14:paraId="7A623255" w14:textId="77777777" w:rsidTr="0057142F">
        <w:trPr>
          <w:trHeight w:val="649"/>
        </w:trPr>
        <w:tc>
          <w:tcPr>
            <w:tcW w:w="787" w:type="pct"/>
          </w:tcPr>
          <w:p w14:paraId="6EB33FA7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тура</w:t>
            </w:r>
          </w:p>
        </w:tc>
        <w:tc>
          <w:tcPr>
            <w:tcW w:w="843" w:type="pct"/>
          </w:tcPr>
          <w:p w14:paraId="6D9DCD65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Теоретический тур - 90 минут</w:t>
            </w:r>
          </w:p>
          <w:p w14:paraId="59DD92E7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Практический тур - 20 минут</w:t>
            </w:r>
          </w:p>
        </w:tc>
        <w:tc>
          <w:tcPr>
            <w:tcW w:w="843" w:type="pct"/>
          </w:tcPr>
          <w:p w14:paraId="24598176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Теоретический тур - 90 минут</w:t>
            </w:r>
          </w:p>
          <w:p w14:paraId="18C841AB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Практический тур - 20 минут</w:t>
            </w:r>
          </w:p>
        </w:tc>
        <w:tc>
          <w:tcPr>
            <w:tcW w:w="843" w:type="pct"/>
          </w:tcPr>
          <w:p w14:paraId="558C00A1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Теоретический тур - 90 минут</w:t>
            </w:r>
          </w:p>
          <w:p w14:paraId="77011393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Практический тур - 20 минут</w:t>
            </w:r>
          </w:p>
        </w:tc>
        <w:tc>
          <w:tcPr>
            <w:tcW w:w="843" w:type="pct"/>
          </w:tcPr>
          <w:p w14:paraId="7F58EE9A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Теоретический тур - 90 минут</w:t>
            </w:r>
          </w:p>
          <w:p w14:paraId="11C6820F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Практический тур - 20 минут</w:t>
            </w:r>
          </w:p>
        </w:tc>
        <w:tc>
          <w:tcPr>
            <w:tcW w:w="843" w:type="pct"/>
          </w:tcPr>
          <w:p w14:paraId="07783386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Теоретический тур - 90 минут</w:t>
            </w:r>
          </w:p>
          <w:p w14:paraId="295D4664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Практический тур - 20 минут</w:t>
            </w:r>
          </w:p>
        </w:tc>
      </w:tr>
      <w:tr w:rsidR="00E7423C" w:rsidRPr="0057142F" w14:paraId="1B4DBDEF" w14:textId="77777777" w:rsidTr="0057142F">
        <w:tc>
          <w:tcPr>
            <w:tcW w:w="787" w:type="pct"/>
          </w:tcPr>
          <w:p w14:paraId="2431D613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843" w:type="pct"/>
          </w:tcPr>
          <w:p w14:paraId="26EE5FA9" w14:textId="77777777" w:rsidR="003E7F02" w:rsidRPr="0057142F" w:rsidRDefault="003E7F02" w:rsidP="0057142F">
            <w:pPr>
              <w:pStyle w:val="Default"/>
              <w:spacing w:line="360" w:lineRule="auto"/>
            </w:pPr>
            <w:r w:rsidRPr="0057142F">
              <w:rPr>
                <w:b/>
                <w:bCs/>
              </w:rPr>
              <w:t xml:space="preserve">Задание 1. </w:t>
            </w:r>
          </w:p>
          <w:p w14:paraId="21D8982F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t xml:space="preserve">стол, шведская стенка (опора), карабины альпинистские – 2 шт., карточки с заданиями, верёвка Ø 10–11 мм, длина 1–2 м – 4 шт., верёвка (репшнур) Ø 6 мм, длина 0,5–1 м – 4 шт. </w:t>
            </w:r>
          </w:p>
          <w:p w14:paraId="0D5308FC" w14:textId="77777777" w:rsidR="00E7423C" w:rsidRPr="0057142F" w:rsidRDefault="00E7423C" w:rsidP="0057142F">
            <w:pPr>
              <w:pStyle w:val="Default"/>
              <w:spacing w:line="360" w:lineRule="auto"/>
              <w:jc w:val="both"/>
            </w:pPr>
          </w:p>
        </w:tc>
        <w:tc>
          <w:tcPr>
            <w:tcW w:w="843" w:type="pct"/>
          </w:tcPr>
          <w:p w14:paraId="458C7115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DAFBAF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Тренажер «Гоша». При отсутствии тренажера «Гоша» допускается применять другой манекен или тренажер.</w:t>
            </w:r>
          </w:p>
          <w:p w14:paraId="66F6463C" w14:textId="77777777" w:rsidR="00E7423C" w:rsidRPr="0057142F" w:rsidRDefault="00E7423C" w:rsidP="0057142F">
            <w:pPr>
              <w:pStyle w:val="Default"/>
              <w:spacing w:line="360" w:lineRule="auto"/>
              <w:jc w:val="both"/>
            </w:pPr>
          </w:p>
        </w:tc>
        <w:tc>
          <w:tcPr>
            <w:tcW w:w="843" w:type="pct"/>
          </w:tcPr>
          <w:p w14:paraId="10F14796" w14:textId="77777777" w:rsidR="003E7F02" w:rsidRPr="0057142F" w:rsidRDefault="003E7F02" w:rsidP="0057142F">
            <w:pPr>
              <w:pStyle w:val="3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Задание 1. </w:t>
            </w:r>
          </w:p>
          <w:p w14:paraId="13540C87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Гражданские противогазы ГП-5 или ГП-7, лента, обозначающая зону поражения.</w:t>
            </w:r>
          </w:p>
          <w:p w14:paraId="1A715204" w14:textId="77777777" w:rsidR="00E7423C" w:rsidRPr="0057142F" w:rsidRDefault="00E7423C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</w:tcPr>
          <w:p w14:paraId="0864150F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  <w:p w14:paraId="02889D5F" w14:textId="77777777" w:rsidR="00E7423C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4 дощечки, вата, бинты (в т.ч. 1 стерильный бинт), спиртовой раствор борной кислоты, телефон, таблетки анальгина, материал для изготовления жгута-закрутки.</w:t>
            </w:r>
          </w:p>
        </w:tc>
        <w:tc>
          <w:tcPr>
            <w:tcW w:w="843" w:type="pct"/>
          </w:tcPr>
          <w:p w14:paraId="4E09EC79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З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д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н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и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е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1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. </w:t>
            </w:r>
          </w:p>
          <w:p w14:paraId="6DC1C92E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Тре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ажер</w:t>
            </w:r>
            <w:r w:rsidRPr="0057142F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ша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57142F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7142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ается</w:t>
            </w:r>
            <w:r w:rsidRPr="0057142F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57142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мен</w:t>
            </w:r>
            <w:r w:rsidRPr="005714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57142F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др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714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7142F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ман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57142F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ил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тренажер, скатка бинта,  жгут, блокнот с отрывными листами, карандаш.</w:t>
            </w:r>
          </w:p>
          <w:p w14:paraId="3E4FD7C8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15E70E" w14:textId="77777777" w:rsidR="00E7423C" w:rsidRPr="0057142F" w:rsidRDefault="00E7423C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F02" w:rsidRPr="0057142F" w14:paraId="6A494604" w14:textId="77777777" w:rsidTr="0057142F">
        <w:tc>
          <w:tcPr>
            <w:tcW w:w="787" w:type="pct"/>
          </w:tcPr>
          <w:p w14:paraId="107C35FF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14:paraId="083025A5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rPr>
                <w:b/>
                <w:bCs/>
              </w:rPr>
              <w:t xml:space="preserve">Задание 2. </w:t>
            </w:r>
          </w:p>
          <w:p w14:paraId="3A20F2A6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t xml:space="preserve">лента разметочная белого цвета для оборудования перекрёстка, карточки с изображениями сигналов регулировщика. </w:t>
            </w:r>
          </w:p>
          <w:p w14:paraId="1D099DA1" w14:textId="77777777" w:rsidR="003E7F02" w:rsidRPr="0057142F" w:rsidRDefault="003E7F02" w:rsidP="0057142F">
            <w:pPr>
              <w:pStyle w:val="Default"/>
              <w:spacing w:line="360" w:lineRule="auto"/>
              <w:rPr>
                <w:b/>
                <w:bCs/>
              </w:rPr>
            </w:pPr>
          </w:p>
        </w:tc>
        <w:tc>
          <w:tcPr>
            <w:tcW w:w="843" w:type="pct"/>
          </w:tcPr>
          <w:p w14:paraId="14F0DC5E" w14:textId="77777777" w:rsidR="003E7F02" w:rsidRPr="0057142F" w:rsidRDefault="003E7F02" w:rsidP="0057142F">
            <w:pPr>
              <w:pStyle w:val="Default"/>
              <w:spacing w:line="360" w:lineRule="auto"/>
              <w:jc w:val="both"/>
              <w:rPr>
                <w:b/>
                <w:bCs/>
              </w:rPr>
            </w:pPr>
            <w:r w:rsidRPr="0057142F">
              <w:rPr>
                <w:b/>
                <w:bCs/>
              </w:rPr>
              <w:t xml:space="preserve">Задание 2. </w:t>
            </w:r>
          </w:p>
          <w:p w14:paraId="7742C26F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rPr>
                <w:b/>
                <w:bCs/>
              </w:rPr>
              <w:t>Т</w:t>
            </w:r>
            <w:r w:rsidRPr="0057142F">
              <w:t>ренажер «Глаша». При отсутствии тренажера «Глаша» допускается применять другой манекен или тренажер</w:t>
            </w:r>
          </w:p>
          <w:p w14:paraId="572A16AE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pct"/>
          </w:tcPr>
          <w:p w14:paraId="04B502E2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Задание 2. </w:t>
            </w:r>
          </w:p>
          <w:p w14:paraId="2F3C3A45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с тревожной кнопкой включения автоматической пожарной сигнализации, стол, размещен телефон, на котором указан его номер, табличка с информацией о наименовании объекта и его адресом.</w:t>
            </w:r>
          </w:p>
        </w:tc>
        <w:tc>
          <w:tcPr>
            <w:tcW w:w="843" w:type="pct"/>
          </w:tcPr>
          <w:p w14:paraId="34943C50" w14:textId="77777777" w:rsidR="003E7F02" w:rsidRPr="0057142F" w:rsidRDefault="003E7F02" w:rsidP="0057142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2.</w:t>
            </w:r>
            <w:r w:rsidRPr="00571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5DA9B56" w14:textId="77777777" w:rsidR="003E7F02" w:rsidRPr="0057142F" w:rsidRDefault="00CD099D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туристический</w:t>
            </w:r>
            <w:r w:rsidR="003E7F02"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компас.</w:t>
            </w:r>
          </w:p>
        </w:tc>
        <w:tc>
          <w:tcPr>
            <w:tcW w:w="843" w:type="pct"/>
          </w:tcPr>
          <w:p w14:paraId="1E85F6A7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1454384A" w14:textId="77777777" w:rsidR="003E7F02" w:rsidRPr="0057142F" w:rsidRDefault="003E7F02" w:rsidP="005714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-младенец</w:t>
            </w:r>
          </w:p>
          <w:p w14:paraId="7E003DA1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3E7F02" w:rsidRPr="0057142F" w14:paraId="29E7D720" w14:textId="77777777" w:rsidTr="0057142F">
        <w:tc>
          <w:tcPr>
            <w:tcW w:w="787" w:type="pct"/>
          </w:tcPr>
          <w:p w14:paraId="18100376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14:paraId="396190F2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rPr>
                <w:b/>
                <w:bCs/>
                <w:color w:val="1A1A1A"/>
              </w:rPr>
              <w:t xml:space="preserve">Задание 3. </w:t>
            </w:r>
          </w:p>
          <w:p w14:paraId="6F026DE7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t xml:space="preserve">противогазы ГП–5 (ГП–7) (у каждого участника), общевойсковые защитные комплекты (ОЗК или Л-1) разных размеров. </w:t>
            </w:r>
          </w:p>
          <w:p w14:paraId="4B3F1687" w14:textId="77777777" w:rsidR="003E7F02" w:rsidRPr="0057142F" w:rsidRDefault="003E7F02" w:rsidP="0057142F">
            <w:pPr>
              <w:pStyle w:val="Default"/>
              <w:spacing w:line="360" w:lineRule="auto"/>
              <w:rPr>
                <w:b/>
                <w:bCs/>
              </w:rPr>
            </w:pPr>
          </w:p>
        </w:tc>
        <w:tc>
          <w:tcPr>
            <w:tcW w:w="843" w:type="pct"/>
          </w:tcPr>
          <w:p w14:paraId="4E500A31" w14:textId="77777777" w:rsidR="003E7F02" w:rsidRPr="0057142F" w:rsidRDefault="003E7F02" w:rsidP="0057142F">
            <w:pPr>
              <w:pStyle w:val="Default"/>
              <w:spacing w:line="360" w:lineRule="auto"/>
              <w:jc w:val="both"/>
              <w:rPr>
                <w:b/>
                <w:bCs/>
                <w:color w:val="1A1A1A"/>
              </w:rPr>
            </w:pPr>
            <w:r w:rsidRPr="0057142F">
              <w:rPr>
                <w:b/>
                <w:bCs/>
                <w:color w:val="1A1A1A"/>
              </w:rPr>
              <w:t xml:space="preserve">Задание 3. </w:t>
            </w:r>
          </w:p>
          <w:p w14:paraId="6FA3C8C6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rPr>
                <w:b/>
                <w:bCs/>
                <w:color w:val="1A1A1A"/>
              </w:rPr>
              <w:t>К</w:t>
            </w:r>
            <w:r w:rsidRPr="0057142F">
              <w:t xml:space="preserve">арточки с заданиями, верёвка Ø 10–11 мм, длина 2-2,5 м – 5 шт. </w:t>
            </w:r>
          </w:p>
          <w:p w14:paraId="795A3F00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pct"/>
          </w:tcPr>
          <w:p w14:paraId="162FD292" w14:textId="77777777" w:rsidR="003E7F02" w:rsidRPr="0057142F" w:rsidRDefault="003E7F02" w:rsidP="0057142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43ADF059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ерёвка диаметром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57142F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10 мм</w:t>
              </w:r>
            </w:smartTag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 длиной 1м – 1шт; верёвка диаметром 6мм, длиной 1м - 1шт. </w:t>
            </w:r>
            <w:r w:rsidRPr="005714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Условие: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верёвки не соединены между собой, лежат на полу.</w:t>
            </w:r>
          </w:p>
          <w:p w14:paraId="02EA60D9" w14:textId="77777777" w:rsidR="003E7F02" w:rsidRPr="0057142F" w:rsidRDefault="003E7F02" w:rsidP="0057142F">
            <w:pPr>
              <w:pStyle w:val="30"/>
              <w:spacing w:after="0" w:line="360" w:lineRule="auto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843" w:type="pct"/>
          </w:tcPr>
          <w:p w14:paraId="7492287D" w14:textId="77777777" w:rsidR="003E7F02" w:rsidRPr="0057142F" w:rsidRDefault="003E7F02" w:rsidP="0057142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3. </w:t>
            </w:r>
          </w:p>
          <w:p w14:paraId="26284471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8 кочек диаметром не более 30 см.</w:t>
            </w:r>
          </w:p>
          <w:p w14:paraId="71D6655C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pct"/>
          </w:tcPr>
          <w:p w14:paraId="48FB711C" w14:textId="77777777" w:rsidR="003E7F02" w:rsidRPr="0057142F" w:rsidRDefault="003E7F02" w:rsidP="0057142F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712F0E38" w14:textId="77777777" w:rsidR="003E7F02" w:rsidRPr="0057142F" w:rsidRDefault="003E7F02" w:rsidP="0057142F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42F">
              <w:rPr>
                <w:rFonts w:ascii="Times New Roman" w:hAnsi="Times New Roman"/>
                <w:iCs/>
                <w:sz w:val="24"/>
                <w:szCs w:val="24"/>
              </w:rPr>
              <w:t xml:space="preserve">Верёвка диаметром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57142F">
                <w:rPr>
                  <w:rFonts w:ascii="Times New Roman" w:hAnsi="Times New Roman"/>
                  <w:iCs/>
                  <w:sz w:val="24"/>
                  <w:szCs w:val="24"/>
                </w:rPr>
                <w:t>10 мм</w:t>
              </w:r>
            </w:smartTag>
            <w:r w:rsidRPr="0057142F">
              <w:rPr>
                <w:rFonts w:ascii="Times New Roman" w:hAnsi="Times New Roman"/>
                <w:iCs/>
                <w:sz w:val="24"/>
                <w:szCs w:val="24"/>
              </w:rPr>
              <w:t>,  длиной 1-1,5м – 1шт; верёвка диаметром 6мм, длиной 1-1,5 м - 1шт., Карточки с названиями узлов.</w:t>
            </w:r>
          </w:p>
          <w:p w14:paraId="35416C63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3E7F02" w:rsidRPr="0057142F" w14:paraId="2D09B3CC" w14:textId="77777777" w:rsidTr="0057142F">
        <w:tc>
          <w:tcPr>
            <w:tcW w:w="787" w:type="pct"/>
          </w:tcPr>
          <w:p w14:paraId="3E34B334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14:paraId="06CB9DCC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rPr>
                <w:b/>
                <w:bCs/>
                <w:color w:val="1A1A1A"/>
              </w:rPr>
              <w:t>Задание 4.</w:t>
            </w:r>
            <w:r w:rsidRPr="0057142F">
              <w:rPr>
                <w:b/>
                <w:bCs/>
              </w:rPr>
              <w:t xml:space="preserve"> </w:t>
            </w:r>
            <w:r w:rsidRPr="0057142F">
              <w:t xml:space="preserve">вертикальные линии на стене (минимум 5 </w:t>
            </w:r>
            <w:r w:rsidRPr="0057142F">
              <w:lastRenderedPageBreak/>
              <w:t xml:space="preserve">линий, обозначенных буквами А, Б, В, Г, Д …), стол, листы бумаги формата А4, ручки шариковые, карандаши, компас магнитный спортивный с ценой деления 2°, транспортир полукруговой (цена деления 1°), линейка (длина 40–50 см, цена деления 1 мм), карточки с заданиями. </w:t>
            </w:r>
          </w:p>
          <w:p w14:paraId="4C714EA9" w14:textId="77777777" w:rsidR="003E7F02" w:rsidRPr="0057142F" w:rsidRDefault="003E7F02" w:rsidP="0057142F">
            <w:pPr>
              <w:pStyle w:val="Default"/>
              <w:spacing w:line="360" w:lineRule="auto"/>
              <w:rPr>
                <w:b/>
                <w:bCs/>
              </w:rPr>
            </w:pPr>
          </w:p>
        </w:tc>
        <w:tc>
          <w:tcPr>
            <w:tcW w:w="843" w:type="pct"/>
          </w:tcPr>
          <w:p w14:paraId="31E38209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4. </w:t>
            </w:r>
          </w:p>
          <w:p w14:paraId="0000688B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Стойки высотой 35-40 см незакрепленные - 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20шт, перекладины длинной 80 см - 10 шт.</w:t>
            </w:r>
          </w:p>
          <w:p w14:paraId="2AB744BC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pct"/>
          </w:tcPr>
          <w:p w14:paraId="53D4A887" w14:textId="77777777" w:rsidR="003E7F02" w:rsidRPr="0057142F" w:rsidRDefault="003E7F02" w:rsidP="0057142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4. </w:t>
            </w:r>
          </w:p>
          <w:p w14:paraId="20522E91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6 </w:t>
            </w:r>
            <w:r w:rsidR="00571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деревянных </w:t>
            </w:r>
            <w:r w:rsidRPr="00571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брусьев длиной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7142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1 м</w:t>
              </w:r>
            </w:smartTag>
            <w:r w:rsidRPr="00571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сечение бруса 15х15 см</w:t>
            </w:r>
          </w:p>
        </w:tc>
        <w:tc>
          <w:tcPr>
            <w:tcW w:w="843" w:type="pct"/>
          </w:tcPr>
          <w:p w14:paraId="0BD13D42" w14:textId="77777777" w:rsidR="003E7F02" w:rsidRPr="0057142F" w:rsidRDefault="003E7F02" w:rsidP="0057142F">
            <w:pPr>
              <w:spacing w:after="0" w:line="360" w:lineRule="auto"/>
              <w:rPr>
                <w:rStyle w:val="a4"/>
                <w:b w:val="0"/>
                <w:sz w:val="24"/>
                <w:szCs w:val="24"/>
              </w:rPr>
            </w:pPr>
            <w:r w:rsidRPr="0057142F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lastRenderedPageBreak/>
              <w:t>З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>а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  <w:t>а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ни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  <w:t>е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4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.</w:t>
            </w:r>
            <w:r w:rsidRPr="0057142F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</w:p>
          <w:p w14:paraId="7527B283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Style w:val="a4"/>
                <w:rFonts w:eastAsia="Times New Roman"/>
                <w:b w:val="0"/>
                <w:sz w:val="24"/>
                <w:szCs w:val="24"/>
              </w:rPr>
              <w:t xml:space="preserve">общевойсковой защитный комплект </w:t>
            </w:r>
            <w:r w:rsidRPr="0057142F">
              <w:rPr>
                <w:rStyle w:val="a4"/>
                <w:rFonts w:eastAsia="Times New Roman"/>
                <w:b w:val="0"/>
                <w:sz w:val="24"/>
                <w:szCs w:val="24"/>
              </w:rPr>
              <w:lastRenderedPageBreak/>
              <w:t xml:space="preserve">(ОЗК) – не менее 2 компл.; гражданский противогаз (фильтрующий) ГП-5 или ГП-7; </w:t>
            </w:r>
            <w:r w:rsidRPr="00571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гимнастические скамейки – не менее 10 шт.; 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указатель «зона заражения» </w:t>
            </w:r>
            <w:r w:rsidRPr="00571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1 шт.;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клейкая лента («волчатник») для обозначения зоны заражения – 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7142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 м</w:t>
              </w:r>
            </w:smartTag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.; секундомер – 1 шт.</w:t>
            </w:r>
          </w:p>
          <w:p w14:paraId="0EF84BDF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pct"/>
          </w:tcPr>
          <w:p w14:paraId="66835C49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lastRenderedPageBreak/>
              <w:t>З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ни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е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22"/>
                <w:sz w:val="24"/>
                <w:szCs w:val="24"/>
              </w:rPr>
              <w:t xml:space="preserve"> 4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.</w:t>
            </w:r>
            <w:r w:rsidRPr="0057142F"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</w:p>
          <w:p w14:paraId="58785826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П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ла</w:t>
            </w:r>
            <w:r w:rsidRPr="005714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щ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ла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5714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ка,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на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57142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а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</w:t>
            </w:r>
            <w:r w:rsidRPr="0057142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ш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5714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5714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714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(АК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74), </w:t>
            </w:r>
            <w:r w:rsidRPr="005714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</w:t>
            </w:r>
            <w:r w:rsidRPr="0057142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57142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тома</w:t>
            </w:r>
            <w:r w:rsidRPr="0057142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т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7142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АК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-74,</w:t>
            </w:r>
            <w:r w:rsidRPr="0057142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57142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714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ебн</w:t>
            </w:r>
            <w:r w:rsidRPr="005714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7142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142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п</w:t>
            </w: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атронов.</w:t>
            </w:r>
          </w:p>
          <w:p w14:paraId="1BDA9EC5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3E7F02" w:rsidRPr="0057142F" w14:paraId="3A3B571E" w14:textId="77777777" w:rsidTr="0057142F">
        <w:tc>
          <w:tcPr>
            <w:tcW w:w="787" w:type="pct"/>
          </w:tcPr>
          <w:p w14:paraId="684376D8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14:paraId="7F331F39" w14:textId="77777777" w:rsidR="003E7F02" w:rsidRPr="0057142F" w:rsidRDefault="003E7F02" w:rsidP="0057142F">
            <w:pPr>
              <w:pStyle w:val="Default"/>
              <w:spacing w:line="360" w:lineRule="auto"/>
            </w:pPr>
            <w:r w:rsidRPr="0057142F">
              <w:rPr>
                <w:b/>
                <w:bCs/>
                <w:color w:val="1A1A1A"/>
              </w:rPr>
              <w:t xml:space="preserve">Задание 5. </w:t>
            </w:r>
          </w:p>
          <w:p w14:paraId="6741B6FB" w14:textId="77777777" w:rsidR="003E7F02" w:rsidRPr="0057142F" w:rsidRDefault="003E7F02" w:rsidP="0057142F">
            <w:pPr>
              <w:pStyle w:val="Default"/>
              <w:spacing w:line="360" w:lineRule="auto"/>
              <w:jc w:val="both"/>
            </w:pPr>
            <w:r w:rsidRPr="0057142F">
              <w:t>стол, разметочная лента, огнетушители разряженные: углекислотный ОУ–2 или ОУ–3; порошковый ОП-4 или ОП–5, воздушно-</w:t>
            </w:r>
            <w:r w:rsidRPr="0057142F">
              <w:lastRenderedPageBreak/>
              <w:t xml:space="preserve">пенный (ОВП), карточки с заданиями. </w:t>
            </w:r>
          </w:p>
          <w:p w14:paraId="5F159CF7" w14:textId="77777777" w:rsidR="003E7F02" w:rsidRPr="0057142F" w:rsidRDefault="003E7F02" w:rsidP="0057142F">
            <w:pPr>
              <w:pStyle w:val="Default"/>
              <w:spacing w:line="360" w:lineRule="auto"/>
              <w:rPr>
                <w:b/>
                <w:bCs/>
              </w:rPr>
            </w:pPr>
          </w:p>
        </w:tc>
        <w:tc>
          <w:tcPr>
            <w:tcW w:w="843" w:type="pct"/>
          </w:tcPr>
          <w:p w14:paraId="5B338B24" w14:textId="77777777" w:rsidR="003E7F02" w:rsidRPr="0057142F" w:rsidRDefault="003E7F02" w:rsidP="0057142F">
            <w:pPr>
              <w:pStyle w:val="Default"/>
              <w:spacing w:line="360" w:lineRule="auto"/>
              <w:rPr>
                <w:b/>
                <w:bCs/>
                <w:color w:val="1A1A1A"/>
              </w:rPr>
            </w:pPr>
            <w:r w:rsidRPr="0057142F">
              <w:rPr>
                <w:b/>
                <w:bCs/>
                <w:color w:val="1A1A1A"/>
              </w:rPr>
              <w:lastRenderedPageBreak/>
              <w:t xml:space="preserve">Задание 5. </w:t>
            </w:r>
          </w:p>
          <w:p w14:paraId="636DD4FE" w14:textId="77777777" w:rsidR="003E7F02" w:rsidRPr="0057142F" w:rsidRDefault="003E7F02" w:rsidP="0057142F">
            <w:pPr>
              <w:pStyle w:val="Default"/>
              <w:spacing w:line="360" w:lineRule="auto"/>
            </w:pPr>
            <w:r w:rsidRPr="0057142F">
              <w:rPr>
                <w:bCs/>
                <w:color w:val="1A1A1A"/>
              </w:rPr>
              <w:t>С</w:t>
            </w:r>
            <w:r w:rsidRPr="0057142F">
              <w:t xml:space="preserve">тол, разметочная лента, полоски красной ткани имитируют огонь, макет электроприбора с надписью «Электроприбор </w:t>
            </w:r>
            <w:r w:rsidRPr="0057142F">
              <w:lastRenderedPageBreak/>
              <w:t xml:space="preserve">находится под напряжением», огнетушитель углекислотный ОУ–2 или ОУ–3; порошковый ОП-4 или ОП–5, воздушно-пенный (ОВП), карточки с заданиями. </w:t>
            </w:r>
          </w:p>
          <w:p w14:paraId="07910A37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pct"/>
          </w:tcPr>
          <w:p w14:paraId="62418FB5" w14:textId="77777777" w:rsidR="003E7F02" w:rsidRPr="0057142F" w:rsidRDefault="003E7F02" w:rsidP="0057142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 5. </w:t>
            </w:r>
          </w:p>
          <w:p w14:paraId="083307A5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деревянные колышки диаметром от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57142F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30 мм</w:t>
              </w:r>
            </w:smartTag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57142F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50 мм</w:t>
              </w:r>
            </w:smartTag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 длиной от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57142F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300 мм</w:t>
              </w:r>
            </w:smartTag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7142F">
                <w:rPr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500 мм</w:t>
              </w:r>
            </w:smartTag>
            <w:r w:rsidRPr="005714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– 6 шт.</w:t>
            </w:r>
          </w:p>
          <w:p w14:paraId="28B90635" w14:textId="77777777" w:rsidR="003E7F02" w:rsidRPr="0057142F" w:rsidRDefault="003E7F02" w:rsidP="0057142F">
            <w:pPr>
              <w:pStyle w:val="30"/>
              <w:spacing w:after="0" w:line="360" w:lineRule="auto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843" w:type="pct"/>
          </w:tcPr>
          <w:p w14:paraId="5D2FDABF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Задание 5.  </w:t>
            </w:r>
          </w:p>
          <w:p w14:paraId="0FE7B3C5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муляжи гранат РГД-5 или РГ-42 (2 шт.), мишень-круг диаметром 1 м., изображающая «огневую точку  условного противника.</w:t>
            </w:r>
          </w:p>
        </w:tc>
        <w:tc>
          <w:tcPr>
            <w:tcW w:w="843" w:type="pct"/>
          </w:tcPr>
          <w:p w14:paraId="46E85300" w14:textId="77777777" w:rsidR="003E7F02" w:rsidRPr="0057142F" w:rsidRDefault="003E7F02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14:paraId="59C4F6F2" w14:textId="77777777" w:rsidR="003E7F02" w:rsidRPr="0057142F" w:rsidRDefault="003E7F02" w:rsidP="005714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Пневматическая винтовка, по 5 пуль на каждого участника, 3 падающие мишени.</w:t>
            </w:r>
          </w:p>
          <w:p w14:paraId="74429AD8" w14:textId="77777777" w:rsidR="003E7F02" w:rsidRPr="0057142F" w:rsidRDefault="003E7F02" w:rsidP="005714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803540" w:rsidRPr="0057142F" w14:paraId="06580743" w14:textId="77777777" w:rsidTr="0057142F">
        <w:tc>
          <w:tcPr>
            <w:tcW w:w="787" w:type="pct"/>
          </w:tcPr>
          <w:p w14:paraId="1189DD1D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843" w:type="pct"/>
          </w:tcPr>
          <w:p w14:paraId="70F45263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Запрещается пользоваться принесенными с собой калькуляторами справочными материалами, средствами связи и электронно-вычислительной техникой.</w:t>
            </w:r>
          </w:p>
        </w:tc>
        <w:tc>
          <w:tcPr>
            <w:tcW w:w="843" w:type="pct"/>
          </w:tcPr>
          <w:p w14:paraId="68098A49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Запрещается пользоваться принесенными с собой калькуляторами справочными материалами, средствами связи и электронно-вычислительной техникой.</w:t>
            </w:r>
          </w:p>
        </w:tc>
        <w:tc>
          <w:tcPr>
            <w:tcW w:w="843" w:type="pct"/>
          </w:tcPr>
          <w:p w14:paraId="510B0921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Запрещается пользоваться принесенными с собой калькуляторами справочными материалами, средствами связи и электронно-вычислительной техникой.</w:t>
            </w:r>
          </w:p>
        </w:tc>
        <w:tc>
          <w:tcPr>
            <w:tcW w:w="843" w:type="pct"/>
          </w:tcPr>
          <w:p w14:paraId="2F6A256F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Запрещается пользоваться принесенными с собой калькуляторами справочными материалами, средствами связи и электронно-вычислительной техникой.</w:t>
            </w:r>
          </w:p>
        </w:tc>
        <w:tc>
          <w:tcPr>
            <w:tcW w:w="843" w:type="pct"/>
          </w:tcPr>
          <w:p w14:paraId="162AE320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Запрещается пользоваться принесенными с собой калькуляторами справочными материалами, средствами связи и электронно-вычислительной техникой.</w:t>
            </w:r>
          </w:p>
        </w:tc>
      </w:tr>
      <w:tr w:rsidR="0057142F" w:rsidRPr="0057142F" w14:paraId="30DB18B1" w14:textId="77777777" w:rsidTr="0057142F">
        <w:tc>
          <w:tcPr>
            <w:tcW w:w="787" w:type="pct"/>
          </w:tcPr>
          <w:p w14:paraId="7A1B5780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4213" w:type="pct"/>
            <w:gridSpan w:val="5"/>
          </w:tcPr>
          <w:p w14:paraId="05F8B241" w14:textId="77777777" w:rsidR="0057142F" w:rsidRPr="0057142F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54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Участникам необходимо иметь сменную спортивную одежду для прохождения практического этапа.</w:t>
            </w:r>
          </w:p>
        </w:tc>
      </w:tr>
      <w:tr w:rsidR="00803540" w:rsidRPr="0057142F" w14:paraId="500AC828" w14:textId="77777777" w:rsidTr="0057142F">
        <w:tc>
          <w:tcPr>
            <w:tcW w:w="787" w:type="pct"/>
          </w:tcPr>
          <w:p w14:paraId="604F172A" w14:textId="77777777" w:rsidR="00803540" w:rsidRPr="0057142F" w:rsidRDefault="00803540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по комплектованию материалов и тиражированию и т.д. (если это необходимо)</w:t>
            </w:r>
          </w:p>
        </w:tc>
        <w:tc>
          <w:tcPr>
            <w:tcW w:w="843" w:type="pct"/>
          </w:tcPr>
          <w:p w14:paraId="5538906E" w14:textId="77777777" w:rsidR="00803540" w:rsidRPr="004C1F64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1F6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 участники соответствующего этапа олимпиады обеспечиваются: </w:t>
            </w:r>
          </w:p>
          <w:p w14:paraId="7609B48F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черновиками (при необходимости); </w:t>
            </w:r>
          </w:p>
          <w:p w14:paraId="6D60C1AA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заданиями, бланками (листами) ответов; </w:t>
            </w:r>
          </w:p>
          <w:p w14:paraId="33F2905E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необходимым оборудованием в соответствии с требованиями по каждому общеобразовательному предмету олимпиады. </w:t>
            </w:r>
          </w:p>
        </w:tc>
        <w:tc>
          <w:tcPr>
            <w:tcW w:w="843" w:type="pct"/>
          </w:tcPr>
          <w:p w14:paraId="7B99387E" w14:textId="77777777" w:rsidR="00803540" w:rsidRPr="004C1F64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1F6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 участники соответствующего этапа олимпиады обеспечиваются: </w:t>
            </w:r>
          </w:p>
          <w:p w14:paraId="40192B84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черновиками (при необходимости); </w:t>
            </w:r>
          </w:p>
          <w:p w14:paraId="20A7369B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заданиями, бланками (листами) ответов; </w:t>
            </w:r>
          </w:p>
          <w:p w14:paraId="49E68F02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необходимым оборудованием в соответствии с требованиями по каждому общеобразовательному предмету олимпиады. </w:t>
            </w:r>
          </w:p>
        </w:tc>
        <w:tc>
          <w:tcPr>
            <w:tcW w:w="843" w:type="pct"/>
          </w:tcPr>
          <w:p w14:paraId="2D090A22" w14:textId="77777777" w:rsidR="00803540" w:rsidRPr="004C1F64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1F6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 участники соответствующего этапа олимпиады обеспечиваются: </w:t>
            </w:r>
          </w:p>
          <w:p w14:paraId="4ED67BFD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черновиками (при необходимости); </w:t>
            </w:r>
          </w:p>
          <w:p w14:paraId="155F773F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заданиями, бланками (листами) ответов; </w:t>
            </w:r>
          </w:p>
          <w:p w14:paraId="0A6E79AA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необходимым оборудованием в соответствии с требованиями по каждому общеобразовательному предмету олимпиады. </w:t>
            </w:r>
          </w:p>
        </w:tc>
        <w:tc>
          <w:tcPr>
            <w:tcW w:w="843" w:type="pct"/>
          </w:tcPr>
          <w:p w14:paraId="4B3E3710" w14:textId="77777777" w:rsidR="00803540" w:rsidRPr="004C1F64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1F6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 участники соответствующего этапа олимпиады обеспечиваются: </w:t>
            </w:r>
          </w:p>
          <w:p w14:paraId="2CD34585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черновиками (при необходимости); </w:t>
            </w:r>
          </w:p>
          <w:p w14:paraId="401EB796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заданиями, бланками (листами) ответов; </w:t>
            </w:r>
          </w:p>
          <w:p w14:paraId="7575DF23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необходимым оборудованием в соответствии с требованиями по каждому общеобразовательному предмету олимпиады. </w:t>
            </w:r>
          </w:p>
        </w:tc>
        <w:tc>
          <w:tcPr>
            <w:tcW w:w="843" w:type="pct"/>
          </w:tcPr>
          <w:p w14:paraId="45FE4643" w14:textId="77777777" w:rsidR="00803540" w:rsidRPr="004C1F64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1F6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 участники соответствующего этапа олимпиады обеспечиваются: </w:t>
            </w:r>
          </w:p>
          <w:p w14:paraId="46DA5E9E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черновиками (при необходимости); </w:t>
            </w:r>
          </w:p>
          <w:p w14:paraId="426CAAEA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заданиями, бланками (листами) ответов; </w:t>
            </w:r>
          </w:p>
          <w:p w14:paraId="5DE5B2D7" w14:textId="77777777" w:rsidR="00803540" w:rsidRPr="0057142F" w:rsidRDefault="00803540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 необходимым оборудованием в соответствии с требованиями по каждому общеобразовательному предмету олимпиады. </w:t>
            </w:r>
          </w:p>
        </w:tc>
      </w:tr>
      <w:tr w:rsidR="0057142F" w:rsidRPr="0057142F" w14:paraId="62CCFB54" w14:textId="77777777" w:rsidTr="0057142F">
        <w:trPr>
          <w:trHeight w:val="832"/>
        </w:trPr>
        <w:tc>
          <w:tcPr>
            <w:tcW w:w="787" w:type="pct"/>
          </w:tcPr>
          <w:p w14:paraId="48AD8F81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4213" w:type="pct"/>
            <w:gridSpan w:val="5"/>
          </w:tcPr>
          <w:p w14:paraId="4567340F" w14:textId="77777777" w:rsidR="0057142F" w:rsidRPr="00A806F9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 общий результат по итогам как теоретического, так и практического туров оценивать путем сложения баллов, полученных участниками за каждое теоретическое или практическое задание. </w:t>
            </w:r>
          </w:p>
          <w:p w14:paraId="23450861" w14:textId="77777777" w:rsidR="0057142F" w:rsidRPr="00A806F9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Оценка выполнения участником любого задания </w:t>
            </w:r>
            <w:r w:rsidRPr="00A806F9">
              <w:rPr>
                <w:rFonts w:ascii="Times New Roman" w:eastAsiaTheme="minorHAnsi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не может быть отрицательной, </w:t>
            </w: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минимальная оценка, выставляемая за выполнение отдельно взятого задания, – </w:t>
            </w:r>
            <w:r w:rsidRPr="00A806F9">
              <w:rPr>
                <w:rFonts w:ascii="Times New Roman" w:eastAsiaTheme="minorHAnsi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0 баллов. </w:t>
            </w:r>
          </w:p>
          <w:p w14:paraId="2A5F3E6B" w14:textId="77777777" w:rsidR="0057142F" w:rsidRPr="00A806F9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06F9">
              <w:rPr>
                <w:rFonts w:ascii="Times New Roman" w:eastAsiaTheme="minorHAnsi" w:hAnsi="Times New Roman" w:cs="Times New Roman"/>
                <w:b/>
                <w:color w:val="FF0000"/>
                <w:sz w:val="24"/>
                <w:szCs w:val="24"/>
                <w:lang w:eastAsia="en-US"/>
              </w:rPr>
              <w:t>Итоговая оценка</w:t>
            </w: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 за выполнение заданий определяется путём сложения суммы баллов, набранных участником за выполнение заданий теоретического и практического туров с последующим приведением к 100-балльной системе (максимальная оценка по итогам выполнения заданий 100 баллов, например, теоретический тур не более 150 баллов, практический тур не более 150 баллов, тогда (150 + 150) ÷ 3 = 100). Результат вычисления округляется до сотых, например: </w:t>
            </w:r>
          </w:p>
          <w:p w14:paraId="22EA45CC" w14:textId="77777777" w:rsidR="0057142F" w:rsidRPr="00A806F9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lastRenderedPageBreak/>
              <w:t xml:space="preserve"> максимальная сумма баллов за выполнение заданий как теоретического, так и практического тура – 150; </w:t>
            </w:r>
          </w:p>
          <w:p w14:paraId="10845C0F" w14:textId="77777777" w:rsidR="0057142F" w:rsidRPr="00A806F9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 участник выполнил задания теоретического тура на 122 балла; </w:t>
            </w:r>
          </w:p>
          <w:p w14:paraId="40CC60B9" w14:textId="77777777" w:rsidR="0057142F" w:rsidRPr="00A806F9" w:rsidRDefault="0057142F" w:rsidP="005714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 xml:space="preserve"> участник выполнил задания практического тура на 143 балла; </w:t>
            </w:r>
          </w:p>
          <w:p w14:paraId="7BA778AA" w14:textId="77777777" w:rsidR="0057142F" w:rsidRPr="00A806F9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06F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 получаем 100 ÷ (150 + 150) × (122 + 143) = 100 ÷ 300 × 265 = 88,3333..., т.е. округлённо 88,33.</w:t>
            </w:r>
          </w:p>
        </w:tc>
      </w:tr>
      <w:tr w:rsidR="0057142F" w:rsidRPr="0057142F" w14:paraId="34CA0D7C" w14:textId="77777777" w:rsidTr="0057142F">
        <w:tc>
          <w:tcPr>
            <w:tcW w:w="787" w:type="pct"/>
          </w:tcPr>
          <w:p w14:paraId="6CD2C32B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Максимальное количество баллов всего: </w:t>
            </w:r>
          </w:p>
          <w:p w14:paraId="6C9639E9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pct"/>
          </w:tcPr>
          <w:p w14:paraId="5A38920F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43" w:type="pct"/>
          </w:tcPr>
          <w:p w14:paraId="47483160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43" w:type="pct"/>
          </w:tcPr>
          <w:p w14:paraId="379B073E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43" w:type="pct"/>
          </w:tcPr>
          <w:p w14:paraId="5171A76B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43" w:type="pct"/>
          </w:tcPr>
          <w:p w14:paraId="1030A22B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57142F" w:rsidRPr="0057142F" w14:paraId="79E29822" w14:textId="77777777" w:rsidTr="0057142F">
        <w:tc>
          <w:tcPr>
            <w:tcW w:w="787" w:type="pct"/>
          </w:tcPr>
          <w:p w14:paraId="46741AEC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Теоретический тур </w:t>
            </w:r>
          </w:p>
          <w:p w14:paraId="6F39B782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Теоретические задания</w:t>
            </w:r>
          </w:p>
          <w:p w14:paraId="1441E606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Максимальная оценка 100 баллов.</w:t>
            </w:r>
          </w:p>
          <w:p w14:paraId="3F2227F5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63A930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E5F58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14:paraId="5D7C82B1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50 баллов</w:t>
            </w:r>
          </w:p>
          <w:p w14:paraId="0CAEA455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Всего максимум 150 баллов</w:t>
            </w:r>
          </w:p>
          <w:p w14:paraId="22E3172A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14:paraId="7CFC6844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задания (5 заданий)</w:t>
            </w:r>
          </w:p>
          <w:p w14:paraId="7A38F9E0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выполненной задание начисляется 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пропорционально объёму задания. </w:t>
            </w:r>
          </w:p>
          <w:p w14:paraId="76D70C45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- 100 баллов</w:t>
            </w:r>
          </w:p>
          <w:p w14:paraId="32FEA3AF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14:paraId="6DDA4AB6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правильное выполнение тестов</w:t>
            </w:r>
          </w:p>
          <w:p w14:paraId="6A7115A9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 по 15 - по 2 балла</w:t>
            </w:r>
          </w:p>
          <w:p w14:paraId="0F58E3D1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16 по 20 - по 4 балла</w:t>
            </w:r>
          </w:p>
          <w:p w14:paraId="60288039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Максимум - 50 баллов</w:t>
            </w:r>
          </w:p>
        </w:tc>
        <w:tc>
          <w:tcPr>
            <w:tcW w:w="843" w:type="pct"/>
          </w:tcPr>
          <w:p w14:paraId="0CCBE67F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Теоретические задания (5 заданий)</w:t>
            </w:r>
          </w:p>
          <w:p w14:paraId="05565D2C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выполненной задание начисляется 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пропорционально объёму задания. </w:t>
            </w:r>
          </w:p>
          <w:p w14:paraId="5D411BF4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- 100 баллов</w:t>
            </w:r>
          </w:p>
          <w:p w14:paraId="25DA379C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14:paraId="3F941897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правильное выполнение тестов</w:t>
            </w:r>
          </w:p>
          <w:p w14:paraId="2F80262F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 по 15 - по 2 балла</w:t>
            </w:r>
          </w:p>
          <w:p w14:paraId="62459DEE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16 по 20 - по 4 балла</w:t>
            </w:r>
          </w:p>
          <w:p w14:paraId="23C8B0E5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Максимум - 50 баллов</w:t>
            </w:r>
          </w:p>
        </w:tc>
        <w:tc>
          <w:tcPr>
            <w:tcW w:w="843" w:type="pct"/>
          </w:tcPr>
          <w:p w14:paraId="6536F736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Теоретические задания (5 заданий)</w:t>
            </w:r>
          </w:p>
          <w:p w14:paraId="08B6D166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выполненной задание начисляется 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пропорционально объёму задания. </w:t>
            </w:r>
          </w:p>
          <w:p w14:paraId="688BF66A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- 100 баллов</w:t>
            </w:r>
          </w:p>
          <w:p w14:paraId="5C7941D5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14:paraId="32DF75DA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правильное выполнение тестов</w:t>
            </w:r>
          </w:p>
          <w:p w14:paraId="41B8EE22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 по 15 - по 2 балла</w:t>
            </w:r>
          </w:p>
          <w:p w14:paraId="6E946232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16 по 20 - по 4 балла</w:t>
            </w:r>
          </w:p>
          <w:p w14:paraId="4D87FBD1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Максимум - 50 баллов</w:t>
            </w:r>
          </w:p>
        </w:tc>
        <w:tc>
          <w:tcPr>
            <w:tcW w:w="843" w:type="pct"/>
          </w:tcPr>
          <w:p w14:paraId="74D4713E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Теоретические задания (5 заданий)</w:t>
            </w:r>
          </w:p>
          <w:p w14:paraId="15093C15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выполненной задание начисляется 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пропорционально объёму задания. </w:t>
            </w:r>
          </w:p>
          <w:p w14:paraId="1E529C1E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- 100 баллов</w:t>
            </w:r>
          </w:p>
          <w:p w14:paraId="623BDDFF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14:paraId="2DC07B32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правильное выполнение тестов</w:t>
            </w:r>
          </w:p>
          <w:p w14:paraId="4C42F4CC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 по 15 - по 2 балла</w:t>
            </w:r>
          </w:p>
          <w:p w14:paraId="3FB60276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16 по 20 - по 4 балла</w:t>
            </w:r>
          </w:p>
          <w:p w14:paraId="4489463A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Максимум - 50 баллов</w:t>
            </w:r>
          </w:p>
        </w:tc>
        <w:tc>
          <w:tcPr>
            <w:tcW w:w="843" w:type="pct"/>
          </w:tcPr>
          <w:p w14:paraId="61580559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Теоретические задания (5 заданий)</w:t>
            </w:r>
          </w:p>
          <w:p w14:paraId="08D1FEDA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выполненной задание начисляется 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пропорционально объёму задания. </w:t>
            </w:r>
          </w:p>
          <w:p w14:paraId="7B2AAAA9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- 100 баллов</w:t>
            </w:r>
          </w:p>
          <w:p w14:paraId="2EE221D0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  <w:p w14:paraId="3437EB53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правильное выполнение тестов</w:t>
            </w:r>
          </w:p>
          <w:p w14:paraId="604BA2EC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 по 15 - по 2 балла</w:t>
            </w:r>
          </w:p>
          <w:p w14:paraId="50B6146C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с 16 по 20 - по 4 балла</w:t>
            </w:r>
          </w:p>
          <w:p w14:paraId="743A4128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Максимум - 50 баллов</w:t>
            </w:r>
          </w:p>
        </w:tc>
      </w:tr>
      <w:tr w:rsidR="0057142F" w:rsidRPr="0057142F" w14:paraId="32A380CC" w14:textId="77777777" w:rsidTr="0057142F">
        <w:tc>
          <w:tcPr>
            <w:tcW w:w="787" w:type="pct"/>
          </w:tcPr>
          <w:p w14:paraId="3D33664D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максимум 150 баллов</w:t>
            </w:r>
          </w:p>
          <w:p w14:paraId="31BF0AFC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F7189B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83FAA3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BA1DC4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20F9D6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E7CCAB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A7D764" w14:textId="77777777" w:rsidR="00310D85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E86F90" w14:textId="3E4CDADE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</w:tcPr>
          <w:p w14:paraId="30D6603A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  <w:p w14:paraId="2B3663F1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150 баллов</w:t>
            </w:r>
          </w:p>
          <w:p w14:paraId="2B0CCE1E" w14:textId="77777777" w:rsidR="0057142F" w:rsidRPr="0057142F" w:rsidRDefault="0057142F" w:rsidP="005714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каждое правильно выполненной задание начисляется 3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согласно указанным в задании критериям.</w:t>
            </w:r>
          </w:p>
        </w:tc>
        <w:tc>
          <w:tcPr>
            <w:tcW w:w="843" w:type="pct"/>
          </w:tcPr>
          <w:p w14:paraId="32F350EC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  <w:p w14:paraId="3B7440E8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150 баллов</w:t>
            </w:r>
          </w:p>
          <w:p w14:paraId="254C1078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каждое правильно выполненной задание начисляется 3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согласно указанным в задании критериям.</w:t>
            </w:r>
          </w:p>
        </w:tc>
        <w:tc>
          <w:tcPr>
            <w:tcW w:w="843" w:type="pct"/>
          </w:tcPr>
          <w:p w14:paraId="75EACF95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  <w:p w14:paraId="4C2A7606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150 баллов</w:t>
            </w:r>
          </w:p>
          <w:p w14:paraId="72208E94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каждое правильно выполненной задание начисляется 3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согласно указанным в задании критериям.</w:t>
            </w:r>
          </w:p>
        </w:tc>
        <w:tc>
          <w:tcPr>
            <w:tcW w:w="843" w:type="pct"/>
          </w:tcPr>
          <w:p w14:paraId="589D4B4F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  <w:p w14:paraId="255EEBF2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150 баллов</w:t>
            </w:r>
          </w:p>
          <w:p w14:paraId="660AAC70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каждое правильно выполненной задание начисляется 3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согласно указанным в задании критериям.</w:t>
            </w:r>
          </w:p>
        </w:tc>
        <w:tc>
          <w:tcPr>
            <w:tcW w:w="843" w:type="pct"/>
          </w:tcPr>
          <w:p w14:paraId="458E5903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  <w:p w14:paraId="00F9A77A" w14:textId="77777777" w:rsidR="00310D85" w:rsidRPr="0057142F" w:rsidRDefault="00310D85" w:rsidP="00310D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Максимум 150 баллов</w:t>
            </w:r>
          </w:p>
          <w:p w14:paraId="42863B73" w14:textId="77777777" w:rsidR="0057142F" w:rsidRPr="0057142F" w:rsidRDefault="0057142F" w:rsidP="00DE14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>За каждое правильно выполненной задание начисляется 3</w:t>
            </w:r>
            <w:r w:rsidRPr="0057142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баллов.</w:t>
            </w:r>
            <w:r w:rsidRPr="0057142F">
              <w:rPr>
                <w:rFonts w:ascii="Times New Roman" w:hAnsi="Times New Roman" w:cs="Times New Roman"/>
                <w:sz w:val="24"/>
                <w:szCs w:val="24"/>
              </w:rPr>
              <w:t xml:space="preserve"> За ошибки снимаются баллы согласно указанным в задании критериям.</w:t>
            </w:r>
          </w:p>
        </w:tc>
      </w:tr>
      <w:tr w:rsidR="00310D85" w:rsidRPr="0057142F" w14:paraId="2526DFB1" w14:textId="77777777" w:rsidTr="0057142F">
        <w:tc>
          <w:tcPr>
            <w:tcW w:w="787" w:type="pct"/>
          </w:tcPr>
          <w:p w14:paraId="7F403CDF" w14:textId="674440A6" w:rsidR="00310D85" w:rsidRPr="0057142F" w:rsidRDefault="00310D85" w:rsidP="005714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максимальная оценка </w:t>
            </w:r>
          </w:p>
        </w:tc>
        <w:tc>
          <w:tcPr>
            <w:tcW w:w="843" w:type="pct"/>
          </w:tcPr>
          <w:p w14:paraId="5E6C259B" w14:textId="222F0A4F" w:rsidR="00310D85" w:rsidRPr="0057142F" w:rsidRDefault="00310D85" w:rsidP="00310D8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 баллов</w:t>
            </w:r>
          </w:p>
        </w:tc>
        <w:tc>
          <w:tcPr>
            <w:tcW w:w="843" w:type="pct"/>
          </w:tcPr>
          <w:p w14:paraId="75EB890A" w14:textId="01AB36E5" w:rsidR="00310D85" w:rsidRPr="0057142F" w:rsidRDefault="00310D85" w:rsidP="00310D8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 баллов</w:t>
            </w:r>
          </w:p>
        </w:tc>
        <w:tc>
          <w:tcPr>
            <w:tcW w:w="843" w:type="pct"/>
          </w:tcPr>
          <w:p w14:paraId="67F54DC0" w14:textId="20659987" w:rsidR="00310D85" w:rsidRPr="0057142F" w:rsidRDefault="00310D85" w:rsidP="00310D8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 баллов</w:t>
            </w:r>
          </w:p>
        </w:tc>
        <w:tc>
          <w:tcPr>
            <w:tcW w:w="843" w:type="pct"/>
          </w:tcPr>
          <w:p w14:paraId="48B4A82D" w14:textId="74BF9B92" w:rsidR="00310D85" w:rsidRPr="0057142F" w:rsidRDefault="00310D85" w:rsidP="00310D8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 баллов</w:t>
            </w:r>
          </w:p>
        </w:tc>
        <w:tc>
          <w:tcPr>
            <w:tcW w:w="843" w:type="pct"/>
          </w:tcPr>
          <w:p w14:paraId="55A48FA0" w14:textId="75C0247A" w:rsidR="00310D85" w:rsidRPr="0057142F" w:rsidRDefault="00310D85" w:rsidP="00310D8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 баллов</w:t>
            </w:r>
          </w:p>
        </w:tc>
      </w:tr>
    </w:tbl>
    <w:p w14:paraId="4590D9AA" w14:textId="77777777" w:rsidR="00A52F23" w:rsidRPr="0057142F" w:rsidRDefault="00A52F23" w:rsidP="005714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52F23" w:rsidRPr="0057142F" w:rsidSect="004D269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F7FD9"/>
    <w:multiLevelType w:val="hybridMultilevel"/>
    <w:tmpl w:val="1A96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824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0B2078"/>
    <w:rsid w:val="000E0C7F"/>
    <w:rsid w:val="00104228"/>
    <w:rsid w:val="00310D85"/>
    <w:rsid w:val="003E7F02"/>
    <w:rsid w:val="004C1F64"/>
    <w:rsid w:val="004D2691"/>
    <w:rsid w:val="0057142F"/>
    <w:rsid w:val="006B41DF"/>
    <w:rsid w:val="00803540"/>
    <w:rsid w:val="00843C29"/>
    <w:rsid w:val="008C04FF"/>
    <w:rsid w:val="00934A13"/>
    <w:rsid w:val="00A52F23"/>
    <w:rsid w:val="00A806F9"/>
    <w:rsid w:val="00A92A9A"/>
    <w:rsid w:val="00C1337C"/>
    <w:rsid w:val="00CD099D"/>
    <w:rsid w:val="00E7423C"/>
    <w:rsid w:val="00E7693D"/>
    <w:rsid w:val="00E9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004859"/>
  <w15:docId w15:val="{2E9D5019-9DC1-4139-A59B-4DBF5A82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7F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character" w:styleId="a4">
    <w:name w:val="Strong"/>
    <w:qFormat/>
    <w:rsid w:val="003E7F02"/>
    <w:rPr>
      <w:rFonts w:ascii="Times New Roman" w:hAnsi="Times New Roman" w:cs="Times New Roman" w:hint="default"/>
      <w:b/>
      <w:bCs/>
    </w:rPr>
  </w:style>
  <w:style w:type="character" w:customStyle="1" w:styleId="3">
    <w:name w:val="Основной текст 3 Знак"/>
    <w:link w:val="30"/>
    <w:locked/>
    <w:rsid w:val="003E7F02"/>
    <w:rPr>
      <w:rFonts w:ascii="Calibri" w:eastAsia="Calibri" w:hAnsi="Calibri"/>
      <w:sz w:val="16"/>
      <w:szCs w:val="16"/>
      <w:lang w:eastAsia="ru-RU"/>
    </w:rPr>
  </w:style>
  <w:style w:type="paragraph" w:styleId="30">
    <w:name w:val="Body Text 3"/>
    <w:basedOn w:val="a"/>
    <w:link w:val="3"/>
    <w:rsid w:val="003E7F02"/>
    <w:pPr>
      <w:widowControl w:val="0"/>
      <w:autoSpaceDE w:val="0"/>
      <w:autoSpaceDN w:val="0"/>
      <w:adjustRightInd w:val="0"/>
      <w:spacing w:after="120" w:line="240" w:lineRule="auto"/>
    </w:pPr>
    <w:rPr>
      <w:rFonts w:ascii="Calibri" w:eastAsia="Calibri" w:hAnsi="Calibri"/>
      <w:kern w:val="2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3E7F02"/>
    <w:rPr>
      <w:rFonts w:eastAsiaTheme="minorEastAsia"/>
      <w:kern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E7F02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2023-10-25T14:07:00Z</dcterms:created>
  <dcterms:modified xsi:type="dcterms:W3CDTF">2023-11-09T08:05:00Z</dcterms:modified>
</cp:coreProperties>
</file>